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B50B1D" w14:textId="2EF7BDBC" w:rsidR="001A5924" w:rsidRPr="001A5924" w:rsidRDefault="001A5924" w:rsidP="00EA33B3">
      <w:pPr>
        <w:widowControl w:val="0"/>
        <w:tabs>
          <w:tab w:val="left" w:pos="5387"/>
        </w:tabs>
        <w:autoSpaceDE w:val="0"/>
        <w:autoSpaceDN w:val="0"/>
        <w:spacing w:before="229" w:after="0" w:line="240" w:lineRule="auto"/>
        <w:ind w:right="558"/>
        <w:rPr>
          <w:rFonts w:ascii="Times New Roman" w:eastAsia="Times New Roman" w:hAnsi="Times New Roman" w:cs="Times New Roman"/>
          <w:sz w:val="24"/>
          <w:szCs w:val="24"/>
        </w:rPr>
      </w:pPr>
      <w:r w:rsidRPr="001A5924">
        <w:rPr>
          <w:rFonts w:ascii="Times New Roman" w:eastAsia="Times New Roman" w:hAnsi="Times New Roman" w:cs="Times New Roman"/>
          <w:sz w:val="24"/>
          <w:szCs w:val="24"/>
        </w:rPr>
        <w:t>Jednostka</w:t>
      </w: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organizacyjna</w:t>
      </w:r>
      <w:r w:rsidRPr="001A59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>PW</w:t>
      </w:r>
      <w:r w:rsidR="00EA33B3">
        <w:rPr>
          <w:rFonts w:ascii="Times New Roman" w:eastAsia="Times New Roman" w:hAnsi="Times New Roman" w:cs="Times New Roman"/>
          <w:spacing w:val="-5"/>
          <w:sz w:val="24"/>
          <w:szCs w:val="24"/>
        </w:rPr>
        <w:tab/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Warszawa/Płock,</w:t>
      </w:r>
      <w:r w:rsidRPr="001A59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dnia</w:t>
      </w:r>
      <w:r w:rsidRPr="001A59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pacing w:val="-2"/>
          <w:sz w:val="24"/>
          <w:szCs w:val="24"/>
        </w:rPr>
        <w:t>………</w:t>
      </w:r>
    </w:p>
    <w:p w14:paraId="707842D4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2237EF" w14:textId="77777777" w:rsidR="00EA33B3" w:rsidRDefault="00EA33B3" w:rsidP="00EA33B3">
      <w:pPr>
        <w:widowControl w:val="0"/>
        <w:autoSpaceDE w:val="0"/>
        <w:autoSpaceDN w:val="0"/>
        <w:spacing w:after="0" w:line="360" w:lineRule="auto"/>
        <w:ind w:right="2703"/>
        <w:outlineLvl w:val="6"/>
        <w:rPr>
          <w:rFonts w:ascii="Times New Roman" w:eastAsia="Times New Roman" w:hAnsi="Times New Roman" w:cs="Times New Roman"/>
          <w:sz w:val="24"/>
          <w:szCs w:val="24"/>
        </w:rPr>
      </w:pPr>
      <w:bookmarkStart w:id="0" w:name="WNIOSEK_o_przyznanie_indywidualnej"/>
      <w:bookmarkEnd w:id="0"/>
    </w:p>
    <w:p w14:paraId="755D91D8" w14:textId="2A64D946" w:rsidR="001A5924" w:rsidRDefault="001A5924" w:rsidP="00EA33B3">
      <w:pPr>
        <w:widowControl w:val="0"/>
        <w:autoSpaceDE w:val="0"/>
        <w:autoSpaceDN w:val="0"/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A5924">
        <w:rPr>
          <w:rFonts w:ascii="Times New Roman" w:eastAsia="Times New Roman" w:hAnsi="Times New Roman" w:cs="Times New Roman"/>
          <w:b/>
          <w:bCs/>
          <w:spacing w:val="16"/>
          <w:sz w:val="24"/>
          <w:szCs w:val="24"/>
        </w:rPr>
        <w:t xml:space="preserve">WNIOSEK </w:t>
      </w:r>
      <w:r w:rsidRPr="001A59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 przyznanie indywidualnej </w:t>
      </w:r>
      <w:r w:rsidR="00EA33B3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1A5924">
        <w:rPr>
          <w:rFonts w:ascii="Times New Roman" w:eastAsia="Times New Roman" w:hAnsi="Times New Roman" w:cs="Times New Roman"/>
          <w:b/>
          <w:bCs/>
          <w:sz w:val="24"/>
          <w:szCs w:val="24"/>
        </w:rPr>
        <w:t>Nagrody</w:t>
      </w:r>
      <w:r w:rsidRPr="001A5924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b/>
          <w:bCs/>
          <w:sz w:val="24"/>
          <w:szCs w:val="24"/>
        </w:rPr>
        <w:t>Naukowej</w:t>
      </w:r>
      <w:r w:rsidRPr="001A5924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b/>
          <w:bCs/>
          <w:sz w:val="24"/>
          <w:szCs w:val="24"/>
        </w:rPr>
        <w:t>Politechniki</w:t>
      </w:r>
      <w:r w:rsidRPr="001A5924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b/>
          <w:bCs/>
          <w:sz w:val="24"/>
          <w:szCs w:val="24"/>
        </w:rPr>
        <w:t>Warszawskiej</w:t>
      </w:r>
    </w:p>
    <w:p w14:paraId="79F01783" w14:textId="77777777" w:rsidR="008407A1" w:rsidRPr="008407A1" w:rsidRDefault="008407A1" w:rsidP="008407A1">
      <w:pPr>
        <w:widowControl w:val="0"/>
        <w:autoSpaceDE w:val="0"/>
        <w:autoSpaceDN w:val="0"/>
        <w:spacing w:after="0" w:line="360" w:lineRule="auto"/>
        <w:outlineLvl w:val="6"/>
        <w:rPr>
          <w:rFonts w:ascii="Times New Roman" w:eastAsia="Times New Roman" w:hAnsi="Times New Roman" w:cs="Times New Roman"/>
          <w:b/>
          <w:bCs/>
          <w:sz w:val="16"/>
          <w:szCs w:val="16"/>
        </w:rPr>
      </w:pPr>
    </w:p>
    <w:p w14:paraId="21B11198" w14:textId="740E1FA2" w:rsidR="001A5924" w:rsidRPr="001A5924" w:rsidRDefault="001A5924" w:rsidP="008407A1">
      <w:pPr>
        <w:widowControl w:val="0"/>
        <w:autoSpaceDE w:val="0"/>
        <w:autoSpaceDN w:val="0"/>
        <w:spacing w:after="0" w:line="360" w:lineRule="auto"/>
        <w:ind w:right="423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1" w:name="Wnoszę_o_przyznanie_indywidualnej_Nagrod"/>
      <w:bookmarkEnd w:id="1"/>
      <w:r w:rsidRPr="001A5924">
        <w:rPr>
          <w:rFonts w:ascii="Times New Roman" w:eastAsia="Times New Roman" w:hAnsi="Times New Roman" w:cs="Times New Roman"/>
          <w:sz w:val="24"/>
          <w:szCs w:val="24"/>
        </w:rPr>
        <w:t>Wnoszę</w:t>
      </w:r>
      <w:r w:rsidRPr="001A592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przyznanie</w:t>
      </w:r>
      <w:r w:rsidRPr="001A5924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indywidualnej</w:t>
      </w: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Nagrody</w:t>
      </w:r>
      <w:r w:rsidRPr="001A59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Naukowej</w:t>
      </w: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Politechniki</w:t>
      </w: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 xml:space="preserve">Warszawskiej </w:t>
      </w:r>
      <w:r w:rsidR="008407A1">
        <w:rPr>
          <w:rFonts w:ascii="Times New Roman" w:eastAsia="Times New Roman" w:hAnsi="Times New Roman" w:cs="Times New Roman"/>
          <w:sz w:val="24"/>
          <w:szCs w:val="24"/>
        </w:rPr>
        <w:br/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w kategorii:</w:t>
      </w:r>
    </w:p>
    <w:p w14:paraId="20FCAD17" w14:textId="77777777" w:rsidR="001A5924" w:rsidRPr="001A5924" w:rsidRDefault="001A5924" w:rsidP="00EA33B3">
      <w:pPr>
        <w:widowControl w:val="0"/>
        <w:numPr>
          <w:ilvl w:val="0"/>
          <w:numId w:val="1"/>
        </w:numPr>
        <w:tabs>
          <w:tab w:val="left" w:pos="993"/>
        </w:tabs>
        <w:autoSpaceDE w:val="0"/>
        <w:autoSpaceDN w:val="0"/>
        <w:spacing w:before="137" w:after="0" w:line="240" w:lineRule="auto"/>
        <w:ind w:left="993" w:right="554" w:hanging="284"/>
        <w:jc w:val="both"/>
        <w:rPr>
          <w:rFonts w:ascii="Times New Roman" w:eastAsia="Times New Roman" w:hAnsi="Times New Roman" w:cs="Times New Roman"/>
          <w:sz w:val="24"/>
        </w:rPr>
      </w:pPr>
      <w:r w:rsidRPr="001A5924">
        <w:rPr>
          <w:rFonts w:ascii="Times New Roman" w:eastAsia="Times New Roman" w:hAnsi="Times New Roman" w:cs="Times New Roman"/>
          <w:sz w:val="24"/>
        </w:rPr>
        <w:t>za wybitne osiągnięcie naukowe, które przyczyniło się do zwiększenia rozpoznawalności</w:t>
      </w:r>
      <w:r w:rsidRPr="001A59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</w:rPr>
        <w:t>Politechniki</w:t>
      </w:r>
      <w:r w:rsidRPr="001A59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</w:rPr>
        <w:t>Warszawskiej</w:t>
      </w:r>
      <w:r w:rsidRPr="001A59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</w:rPr>
        <w:t>jako</w:t>
      </w:r>
      <w:r w:rsidRPr="001A59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</w:rPr>
        <w:t>uczelni</w:t>
      </w:r>
      <w:r w:rsidRPr="001A59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</w:rPr>
        <w:t>badawczej</w:t>
      </w:r>
      <w:r w:rsidRPr="001A59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</w:rPr>
        <w:t>–</w:t>
      </w:r>
      <w:r w:rsidRPr="001A5924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</w:rPr>
        <w:t xml:space="preserve">imienia Mieczysława </w:t>
      </w:r>
      <w:proofErr w:type="spellStart"/>
      <w:r w:rsidRPr="001A5924">
        <w:rPr>
          <w:rFonts w:ascii="Times New Roman" w:eastAsia="Times New Roman" w:hAnsi="Times New Roman" w:cs="Times New Roman"/>
          <w:sz w:val="24"/>
        </w:rPr>
        <w:t>Wolfkego</w:t>
      </w:r>
      <w:proofErr w:type="spellEnd"/>
      <w:r w:rsidRPr="001A5924">
        <w:rPr>
          <w:rFonts w:ascii="Times New Roman" w:eastAsia="Times New Roman" w:hAnsi="Times New Roman" w:cs="Times New Roman"/>
          <w:sz w:val="24"/>
          <w:vertAlign w:val="superscript"/>
        </w:rPr>
        <w:t>*)</w:t>
      </w:r>
    </w:p>
    <w:p w14:paraId="18892007" w14:textId="453EFA41" w:rsidR="001A5924" w:rsidRPr="001A5924" w:rsidRDefault="001A5924" w:rsidP="00EA33B3">
      <w:pPr>
        <w:widowControl w:val="0"/>
        <w:numPr>
          <w:ilvl w:val="0"/>
          <w:numId w:val="1"/>
        </w:numPr>
        <w:tabs>
          <w:tab w:val="left" w:pos="1981"/>
        </w:tabs>
        <w:autoSpaceDE w:val="0"/>
        <w:autoSpaceDN w:val="0"/>
        <w:spacing w:after="0" w:line="240" w:lineRule="auto"/>
        <w:ind w:left="993" w:right="560" w:hanging="284"/>
        <w:jc w:val="both"/>
        <w:rPr>
          <w:rFonts w:ascii="Times New Roman" w:eastAsia="Times New Roman" w:hAnsi="Times New Roman" w:cs="Times New Roman"/>
          <w:sz w:val="24"/>
        </w:rPr>
      </w:pPr>
      <w:r w:rsidRPr="001A5924">
        <w:rPr>
          <w:rFonts w:ascii="Times New Roman" w:eastAsia="Times New Roman" w:hAnsi="Times New Roman" w:cs="Times New Roman"/>
          <w:sz w:val="24"/>
        </w:rPr>
        <w:t>za</w:t>
      </w:r>
      <w:r w:rsidRPr="001A5924">
        <w:rPr>
          <w:rFonts w:ascii="Times New Roman" w:eastAsia="Times New Roman" w:hAnsi="Times New Roman" w:cs="Times New Roman"/>
          <w:spacing w:val="70"/>
          <w:sz w:val="24"/>
        </w:rPr>
        <w:t xml:space="preserve">  </w:t>
      </w:r>
      <w:r w:rsidRPr="001A5924">
        <w:rPr>
          <w:rFonts w:ascii="Times New Roman" w:eastAsia="Times New Roman" w:hAnsi="Times New Roman" w:cs="Times New Roman"/>
          <w:sz w:val="24"/>
        </w:rPr>
        <w:t>szczególne</w:t>
      </w:r>
      <w:r w:rsidRPr="001A5924">
        <w:rPr>
          <w:rFonts w:ascii="Times New Roman" w:eastAsia="Times New Roman" w:hAnsi="Times New Roman" w:cs="Times New Roman"/>
          <w:spacing w:val="70"/>
          <w:sz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</w:rPr>
        <w:t>osiągnięcia</w:t>
      </w:r>
      <w:r w:rsidRPr="001A5924">
        <w:rPr>
          <w:rFonts w:ascii="Times New Roman" w:eastAsia="Times New Roman" w:hAnsi="Times New Roman" w:cs="Times New Roman"/>
          <w:spacing w:val="70"/>
          <w:sz w:val="24"/>
        </w:rPr>
        <w:t xml:space="preserve">  </w:t>
      </w:r>
      <w:r w:rsidRPr="001A5924">
        <w:rPr>
          <w:rFonts w:ascii="Times New Roman" w:eastAsia="Times New Roman" w:hAnsi="Times New Roman" w:cs="Times New Roman"/>
          <w:sz w:val="24"/>
        </w:rPr>
        <w:t>uwieńczone</w:t>
      </w:r>
      <w:r w:rsidRPr="001A5924">
        <w:rPr>
          <w:rFonts w:ascii="Times New Roman" w:eastAsia="Times New Roman" w:hAnsi="Times New Roman" w:cs="Times New Roman"/>
          <w:spacing w:val="70"/>
          <w:sz w:val="24"/>
        </w:rPr>
        <w:t xml:space="preserve">  </w:t>
      </w:r>
      <w:r w:rsidRPr="001A5924">
        <w:rPr>
          <w:rFonts w:ascii="Times New Roman" w:eastAsia="Times New Roman" w:hAnsi="Times New Roman" w:cs="Times New Roman"/>
          <w:sz w:val="24"/>
        </w:rPr>
        <w:t>transferem</w:t>
      </w:r>
      <w:r w:rsidRPr="001A5924">
        <w:rPr>
          <w:rFonts w:ascii="Times New Roman" w:eastAsia="Times New Roman" w:hAnsi="Times New Roman" w:cs="Times New Roman"/>
          <w:spacing w:val="71"/>
          <w:sz w:val="24"/>
        </w:rPr>
        <w:t xml:space="preserve">  </w:t>
      </w:r>
      <w:r w:rsidRPr="001A5924">
        <w:rPr>
          <w:rFonts w:ascii="Times New Roman" w:eastAsia="Times New Roman" w:hAnsi="Times New Roman" w:cs="Times New Roman"/>
          <w:sz w:val="24"/>
        </w:rPr>
        <w:t>prac</w:t>
      </w:r>
      <w:r w:rsidRPr="001A5924">
        <w:rPr>
          <w:rFonts w:ascii="Times New Roman" w:eastAsia="Times New Roman" w:hAnsi="Times New Roman" w:cs="Times New Roman"/>
          <w:spacing w:val="70"/>
          <w:sz w:val="24"/>
        </w:rPr>
        <w:t xml:space="preserve">  </w:t>
      </w:r>
      <w:r w:rsidRPr="001A5924">
        <w:rPr>
          <w:rFonts w:ascii="Times New Roman" w:eastAsia="Times New Roman" w:hAnsi="Times New Roman" w:cs="Times New Roman"/>
          <w:sz w:val="24"/>
        </w:rPr>
        <w:t>naukowych i technicznych na potrzeby gospodarki – imienia Ignacego Mościckiego</w:t>
      </w:r>
      <w:r w:rsidRPr="001A5924">
        <w:rPr>
          <w:rFonts w:ascii="Times New Roman" w:eastAsia="Times New Roman" w:hAnsi="Times New Roman" w:cs="Times New Roman"/>
          <w:sz w:val="24"/>
          <w:vertAlign w:val="superscript"/>
        </w:rPr>
        <w:t>*)</w:t>
      </w:r>
    </w:p>
    <w:p w14:paraId="5F9E69C2" w14:textId="313CEA84" w:rsidR="001A5924" w:rsidRPr="001A5924" w:rsidRDefault="001A5924" w:rsidP="002F77CB">
      <w:pPr>
        <w:widowControl w:val="0"/>
        <w:autoSpaceDE w:val="0"/>
        <w:autoSpaceDN w:val="0"/>
        <w:spacing w:before="240" w:after="0" w:line="240" w:lineRule="auto"/>
        <w:ind w:right="60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A5924">
        <w:rPr>
          <w:rFonts w:ascii="Times New Roman" w:eastAsia="Times New Roman" w:hAnsi="Times New Roman" w:cs="Times New Roman"/>
          <w:sz w:val="24"/>
          <w:szCs w:val="24"/>
        </w:rPr>
        <w:t>powstałe</w:t>
      </w:r>
      <w:r w:rsidRPr="001A59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w</w:t>
      </w:r>
      <w:r w:rsidRPr="001A59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pacing w:val="-2"/>
          <w:sz w:val="24"/>
          <w:szCs w:val="24"/>
        </w:rPr>
        <w:t>latach……………………</w:t>
      </w:r>
    </w:p>
    <w:p w14:paraId="5B4C20AD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8E6797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ind w:left="1011" w:right="101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>dla</w:t>
      </w:r>
    </w:p>
    <w:p w14:paraId="7C28BE0E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21013C0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D27F8B" w14:textId="539E4A96" w:rsidR="001A5924" w:rsidRPr="001A5924" w:rsidRDefault="002F77CB" w:rsidP="002F77CB">
      <w:pPr>
        <w:widowControl w:val="0"/>
        <w:tabs>
          <w:tab w:val="left" w:pos="7088"/>
        </w:tabs>
        <w:autoSpaceDE w:val="0"/>
        <w:autoSpaceDN w:val="0"/>
        <w:spacing w:after="0" w:line="240" w:lineRule="auto"/>
        <w:ind w:left="1418" w:right="1978" w:firstLine="142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pacing w:val="-2"/>
          <w:sz w:val="24"/>
        </w:rPr>
        <w:t>……</w:t>
      </w:r>
      <w:r w:rsidR="001A5924" w:rsidRPr="001A5924">
        <w:rPr>
          <w:rFonts w:ascii="Times New Roman" w:eastAsia="Times New Roman" w:hAnsi="Times New Roman" w:cs="Times New Roman"/>
          <w:spacing w:val="-2"/>
          <w:sz w:val="24"/>
        </w:rPr>
        <w:t>……….………………………………….…………</w:t>
      </w:r>
      <w:r>
        <w:rPr>
          <w:rFonts w:ascii="Times New Roman" w:eastAsia="Times New Roman" w:hAnsi="Times New Roman" w:cs="Times New Roman"/>
          <w:spacing w:val="-2"/>
          <w:sz w:val="24"/>
        </w:rPr>
        <w:br/>
      </w:r>
      <w:r w:rsidR="001A5924" w:rsidRPr="001A5924">
        <w:rPr>
          <w:rFonts w:ascii="Times New Roman" w:eastAsia="Times New Roman" w:hAnsi="Times New Roman" w:cs="Times New Roman"/>
          <w:sz w:val="24"/>
        </w:rPr>
        <w:t>(</w:t>
      </w:r>
      <w:r w:rsidR="001A5924" w:rsidRPr="001A5924">
        <w:rPr>
          <w:rFonts w:ascii="Times New Roman" w:eastAsia="Times New Roman" w:hAnsi="Times New Roman" w:cs="Times New Roman"/>
          <w:sz w:val="20"/>
        </w:rPr>
        <w:t>tytuł lub stopień naukowy, imię i nazwisko, numer osobowy</w:t>
      </w:r>
      <w:r>
        <w:rPr>
          <w:rFonts w:ascii="Times New Roman" w:eastAsia="Times New Roman" w:hAnsi="Times New Roman" w:cs="Times New Roman"/>
          <w:sz w:val="20"/>
        </w:rPr>
        <w:t xml:space="preserve"> S</w:t>
      </w:r>
      <w:r w:rsidR="001A5924" w:rsidRPr="001A5924">
        <w:rPr>
          <w:rFonts w:ascii="Times New Roman" w:eastAsia="Times New Roman" w:hAnsi="Times New Roman" w:cs="Times New Roman"/>
          <w:sz w:val="20"/>
        </w:rPr>
        <w:t>AP)</w:t>
      </w:r>
    </w:p>
    <w:p w14:paraId="0F73ECB0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14:paraId="6D4BD2B5" w14:textId="77777777" w:rsidR="001A5924" w:rsidRPr="001A5924" w:rsidRDefault="001A5924" w:rsidP="001A5924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14:paraId="10DF617E" w14:textId="477609F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ind w:left="1012" w:right="1012"/>
        <w:jc w:val="center"/>
        <w:rPr>
          <w:rFonts w:ascii="Times New Roman" w:eastAsia="Times New Roman" w:hAnsi="Times New Roman" w:cs="Times New Roman"/>
          <w:sz w:val="24"/>
        </w:rPr>
      </w:pPr>
      <w:r w:rsidRPr="001A5924">
        <w:rPr>
          <w:rFonts w:ascii="Times New Roman" w:eastAsia="Times New Roman" w:hAnsi="Times New Roman" w:cs="Times New Roman"/>
          <w:spacing w:val="-2"/>
          <w:sz w:val="24"/>
        </w:rPr>
        <w:t>………………………….……………………</w:t>
      </w:r>
      <w:bookmarkStart w:id="2" w:name="_GoBack"/>
      <w:bookmarkEnd w:id="2"/>
    </w:p>
    <w:p w14:paraId="64ABDC70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ind w:left="1012" w:right="101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A5924">
        <w:rPr>
          <w:rFonts w:ascii="Times New Roman" w:eastAsia="Times New Roman" w:hAnsi="Times New Roman" w:cs="Times New Roman"/>
          <w:spacing w:val="-2"/>
          <w:sz w:val="24"/>
          <w:szCs w:val="24"/>
        </w:rPr>
        <w:t>/stanowisko/</w:t>
      </w:r>
      <w:r w:rsidRPr="001A5924">
        <w:rPr>
          <w:rFonts w:ascii="Times New Roman" w:eastAsia="Times New Roman" w:hAnsi="Times New Roman" w:cs="Times New Roman"/>
          <w:spacing w:val="-2"/>
          <w:sz w:val="24"/>
          <w:szCs w:val="24"/>
          <w:vertAlign w:val="superscript"/>
        </w:rPr>
        <w:t>**)</w:t>
      </w:r>
    </w:p>
    <w:p w14:paraId="3034A156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1E2240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14F26E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ind w:left="556"/>
        <w:rPr>
          <w:rFonts w:ascii="Times New Roman" w:eastAsia="Times New Roman" w:hAnsi="Times New Roman" w:cs="Times New Roman"/>
          <w:sz w:val="24"/>
          <w:szCs w:val="24"/>
        </w:rPr>
      </w:pPr>
      <w:r w:rsidRPr="001A5924">
        <w:rPr>
          <w:rFonts w:ascii="Times New Roman" w:eastAsia="Times New Roman" w:hAnsi="Times New Roman" w:cs="Times New Roman"/>
          <w:sz w:val="24"/>
          <w:szCs w:val="24"/>
        </w:rPr>
        <w:t>Uzasadnienie</w:t>
      </w: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wniosku</w:t>
      </w:r>
      <w:r w:rsidRPr="001A59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podkreślające</w:t>
      </w:r>
      <w:r w:rsidRPr="001A59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wagę</w:t>
      </w:r>
      <w:r w:rsidRPr="001A59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1A592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oryginalność</w:t>
      </w:r>
      <w:r w:rsidRPr="001A5924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osiągnięcia:</w:t>
      </w:r>
    </w:p>
    <w:p w14:paraId="5FA51F21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A82587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9B4A581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3E0A32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1A132F" w14:textId="77777777" w:rsidR="001A5924" w:rsidRPr="001A5924" w:rsidRDefault="001A5924" w:rsidP="00EA33B3">
      <w:pPr>
        <w:widowControl w:val="0"/>
        <w:autoSpaceDE w:val="0"/>
        <w:autoSpaceDN w:val="0"/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</w:rPr>
      </w:pPr>
    </w:p>
    <w:p w14:paraId="605E9E94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F68FED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FC3537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79248B7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1FC3DC5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DA6544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6BAC1C" w14:textId="77777777" w:rsidR="001A5924" w:rsidRPr="001A5924" w:rsidRDefault="001A5924" w:rsidP="001A592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B66FCF" w14:textId="77777777" w:rsidR="001A5924" w:rsidRPr="001A5924" w:rsidRDefault="001A5924" w:rsidP="001A5924">
      <w:pPr>
        <w:widowControl w:val="0"/>
        <w:autoSpaceDE w:val="0"/>
        <w:autoSpaceDN w:val="0"/>
        <w:spacing w:before="1" w:after="0" w:line="240" w:lineRule="auto"/>
        <w:ind w:right="555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A5924">
        <w:rPr>
          <w:rFonts w:ascii="Times New Roman" w:eastAsia="Times New Roman" w:hAnsi="Times New Roman" w:cs="Times New Roman"/>
          <w:sz w:val="24"/>
          <w:szCs w:val="24"/>
        </w:rPr>
        <w:t>Kierownik</w:t>
      </w:r>
      <w:r w:rsidRPr="001A59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jednostki</w:t>
      </w:r>
      <w:r w:rsidRPr="001A5924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z w:val="24"/>
          <w:szCs w:val="24"/>
        </w:rPr>
        <w:t>organizacyjnej</w:t>
      </w:r>
      <w:r w:rsidRPr="001A592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A5924">
        <w:rPr>
          <w:rFonts w:ascii="Times New Roman" w:eastAsia="Times New Roman" w:hAnsi="Times New Roman" w:cs="Times New Roman"/>
          <w:spacing w:val="-5"/>
          <w:sz w:val="24"/>
          <w:szCs w:val="24"/>
        </w:rPr>
        <w:t>PW</w:t>
      </w:r>
    </w:p>
    <w:p w14:paraId="3BEC3689" w14:textId="77777777" w:rsidR="001A5924" w:rsidRPr="001A5924" w:rsidRDefault="001A5924" w:rsidP="001A5924">
      <w:pPr>
        <w:widowControl w:val="0"/>
        <w:autoSpaceDE w:val="0"/>
        <w:autoSpaceDN w:val="0"/>
        <w:spacing w:before="276" w:after="0" w:line="240" w:lineRule="auto"/>
        <w:ind w:left="556"/>
        <w:rPr>
          <w:rFonts w:ascii="Times New Roman" w:eastAsia="Times New Roman" w:hAnsi="Times New Roman" w:cs="Times New Roman"/>
          <w:sz w:val="24"/>
          <w:szCs w:val="24"/>
        </w:rPr>
      </w:pPr>
      <w:r w:rsidRPr="001A5924">
        <w:rPr>
          <w:rFonts w:ascii="Times New Roman" w:eastAsia="Times New Roman" w:hAnsi="Times New Roman" w:cs="Times New Roman"/>
          <w:spacing w:val="-2"/>
          <w:sz w:val="24"/>
          <w:szCs w:val="24"/>
        </w:rPr>
        <w:t>Załączniki:</w:t>
      </w:r>
    </w:p>
    <w:p w14:paraId="6FF4F38B" w14:textId="77777777" w:rsidR="001A5924" w:rsidRPr="001A5924" w:rsidRDefault="001A5924" w:rsidP="001A5924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10"/>
          <w:szCs w:val="24"/>
        </w:rPr>
      </w:pPr>
      <w:r w:rsidRPr="001A5924"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2C056D3" wp14:editId="07CFC601">
                <wp:simplePos x="0" y="0"/>
                <wp:positionH relativeFrom="page">
                  <wp:posOffset>899160</wp:posOffset>
                </wp:positionH>
                <wp:positionV relativeFrom="paragraph">
                  <wp:posOffset>91263</wp:posOffset>
                </wp:positionV>
                <wp:extent cx="127889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88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8890">
                              <a:moveTo>
                                <a:pt x="0" y="0"/>
                              </a:moveTo>
                              <a:lnTo>
                                <a:pt x="1278633" y="0"/>
                              </a:lnTo>
                            </a:path>
                          </a:pathLst>
                        </a:custGeom>
                        <a:ln w="32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A5BF6F" id="Graphic 9" o:spid="_x0000_s1026" style="position:absolute;margin-left:70.8pt;margin-top:7.2pt;width:100.7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88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" path="m,l1278633,e" filled="f" strokeweight=".09142mm">
                <v:path arrowok="t"/>
                <w10:wrap type="topAndBottom" anchorx="page"/>
              </v:shape>
            </w:pict>
          </mc:Fallback>
        </mc:AlternateContent>
      </w:r>
    </w:p>
    <w:p w14:paraId="23300A2B" w14:textId="77777777" w:rsidR="001A5924" w:rsidRPr="001A5924" w:rsidRDefault="001A5924" w:rsidP="001A5924">
      <w:pPr>
        <w:widowControl w:val="0"/>
        <w:autoSpaceDE w:val="0"/>
        <w:autoSpaceDN w:val="0"/>
        <w:spacing w:before="102" w:after="0" w:line="240" w:lineRule="auto"/>
        <w:ind w:left="555"/>
        <w:rPr>
          <w:rFonts w:ascii="Times New Roman" w:eastAsia="Times New Roman" w:hAnsi="Times New Roman" w:cs="Times New Roman"/>
          <w:sz w:val="20"/>
        </w:rPr>
      </w:pPr>
      <w:r w:rsidRPr="001A5924">
        <w:rPr>
          <w:rFonts w:ascii="Times New Roman" w:eastAsia="Times New Roman" w:hAnsi="Times New Roman" w:cs="Times New Roman"/>
          <w:sz w:val="20"/>
          <w:vertAlign w:val="superscript"/>
        </w:rPr>
        <w:t>*)</w:t>
      </w:r>
      <w:r w:rsidRPr="001A5924">
        <w:rPr>
          <w:rFonts w:ascii="Times New Roman" w:eastAsia="Times New Roman" w:hAnsi="Times New Roman" w:cs="Times New Roman"/>
          <w:spacing w:val="-11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niepotrzebne</w:t>
      </w:r>
      <w:r w:rsidRPr="001A5924">
        <w:rPr>
          <w:rFonts w:ascii="Times New Roman" w:eastAsia="Times New Roman" w:hAnsi="Times New Roman" w:cs="Times New Roman"/>
          <w:spacing w:val="-2"/>
          <w:sz w:val="20"/>
        </w:rPr>
        <w:t xml:space="preserve"> skreślić</w:t>
      </w:r>
    </w:p>
    <w:p w14:paraId="06ED902A" w14:textId="483781FC" w:rsidR="0088494C" w:rsidRPr="00EA33B3" w:rsidRDefault="001A5924" w:rsidP="00EA33B3">
      <w:pPr>
        <w:widowControl w:val="0"/>
        <w:autoSpaceDE w:val="0"/>
        <w:autoSpaceDN w:val="0"/>
        <w:spacing w:before="24" w:after="0" w:line="240" w:lineRule="auto"/>
        <w:ind w:left="555"/>
        <w:rPr>
          <w:rFonts w:ascii="Times New Roman" w:eastAsia="Times New Roman" w:hAnsi="Times New Roman" w:cs="Times New Roman"/>
          <w:spacing w:val="-2"/>
          <w:sz w:val="20"/>
        </w:rPr>
      </w:pPr>
      <w:r w:rsidRPr="001A5924">
        <w:rPr>
          <w:rFonts w:ascii="Times New Roman" w:eastAsia="Times New Roman" w:hAnsi="Times New Roman" w:cs="Times New Roman"/>
          <w:sz w:val="20"/>
          <w:vertAlign w:val="superscript"/>
        </w:rPr>
        <w:t>**)</w:t>
      </w:r>
      <w:r w:rsidRPr="001A5924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wg</w:t>
      </w:r>
      <w:r w:rsidRPr="001A5924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stanu</w:t>
      </w:r>
      <w:r w:rsidRPr="001A5924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zatrudnienia</w:t>
      </w:r>
      <w:r w:rsidRPr="001A5924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na</w:t>
      </w:r>
      <w:r w:rsidRPr="001A5924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dzień</w:t>
      </w:r>
      <w:r w:rsidRPr="001A5924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31</w:t>
      </w:r>
      <w:r w:rsidRPr="001A5924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grudnia</w:t>
      </w:r>
      <w:r w:rsidRPr="001A5924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roku</w:t>
      </w:r>
      <w:r w:rsidRPr="001A5924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poprzedzającego</w:t>
      </w:r>
      <w:r w:rsidRPr="001A5924">
        <w:rPr>
          <w:rFonts w:ascii="Times New Roman" w:eastAsia="Times New Roman" w:hAnsi="Times New Roman" w:cs="Times New Roman"/>
          <w:spacing w:val="-4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rok</w:t>
      </w:r>
      <w:r w:rsidRPr="001A5924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złożenia</w:t>
      </w:r>
      <w:r w:rsidRPr="001A5924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wniosku</w:t>
      </w:r>
      <w:r w:rsidRPr="001A5924">
        <w:rPr>
          <w:rFonts w:ascii="Times New Roman" w:eastAsia="Times New Roman" w:hAnsi="Times New Roman" w:cs="Times New Roman"/>
          <w:spacing w:val="-5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z w:val="20"/>
        </w:rPr>
        <w:t>o</w:t>
      </w:r>
      <w:r w:rsidRPr="001A5924">
        <w:rPr>
          <w:rFonts w:ascii="Times New Roman" w:eastAsia="Times New Roman" w:hAnsi="Times New Roman" w:cs="Times New Roman"/>
          <w:spacing w:val="-3"/>
          <w:sz w:val="20"/>
        </w:rPr>
        <w:t xml:space="preserve"> </w:t>
      </w:r>
      <w:r w:rsidRPr="001A5924">
        <w:rPr>
          <w:rFonts w:ascii="Times New Roman" w:eastAsia="Times New Roman" w:hAnsi="Times New Roman" w:cs="Times New Roman"/>
          <w:spacing w:val="-2"/>
          <w:sz w:val="20"/>
        </w:rPr>
        <w:t>nagrodę</w:t>
      </w:r>
    </w:p>
    <w:sectPr w:rsidR="0088494C" w:rsidRPr="00EA33B3" w:rsidSect="00EA33B3">
      <w:headerReference w:type="default" r:id="rId8"/>
      <w:footerReference w:type="default" r:id="rId9"/>
      <w:pgSz w:w="11906" w:h="16838" w:code="9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D84869" w14:textId="77777777" w:rsidR="00217DCD" w:rsidRDefault="00217DCD" w:rsidP="001A5924">
      <w:pPr>
        <w:spacing w:after="0" w:line="240" w:lineRule="auto"/>
      </w:pPr>
      <w:r>
        <w:separator/>
      </w:r>
    </w:p>
  </w:endnote>
  <w:endnote w:type="continuationSeparator" w:id="0">
    <w:p w14:paraId="008C222D" w14:textId="77777777" w:rsidR="00217DCD" w:rsidRDefault="00217DCD" w:rsidP="001A59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B489F1" w14:textId="77777777" w:rsidR="006D27C9" w:rsidRDefault="00217DCD">
    <w:pPr>
      <w:pStyle w:val="Tekstpodstawowy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B84797" w14:textId="77777777" w:rsidR="00217DCD" w:rsidRDefault="00217DCD" w:rsidP="001A5924">
      <w:pPr>
        <w:spacing w:after="0" w:line="240" w:lineRule="auto"/>
      </w:pPr>
      <w:r>
        <w:separator/>
      </w:r>
    </w:p>
  </w:footnote>
  <w:footnote w:type="continuationSeparator" w:id="0">
    <w:p w14:paraId="3ABAF7F2" w14:textId="77777777" w:rsidR="00217DCD" w:rsidRDefault="00217DCD" w:rsidP="001A59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8C767C" w14:textId="77777777" w:rsidR="006D27C9" w:rsidRDefault="00217DCD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32152C"/>
    <w:multiLevelType w:val="hybridMultilevel"/>
    <w:tmpl w:val="E37249F2"/>
    <w:lvl w:ilvl="0" w:tplc="5576028C">
      <w:numFmt w:val="bullet"/>
      <w:lvlText w:val=""/>
      <w:lvlJc w:val="left"/>
      <w:pPr>
        <w:ind w:left="198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D14E544">
      <w:numFmt w:val="bullet"/>
      <w:lvlText w:val="•"/>
      <w:lvlJc w:val="left"/>
      <w:pPr>
        <w:ind w:left="2800" w:hanging="360"/>
      </w:pPr>
      <w:rPr>
        <w:rFonts w:hint="default"/>
        <w:lang w:val="pl-PL" w:eastAsia="en-US" w:bidi="ar-SA"/>
      </w:rPr>
    </w:lvl>
    <w:lvl w:ilvl="2" w:tplc="E916AA26">
      <w:numFmt w:val="bullet"/>
      <w:lvlText w:val="•"/>
      <w:lvlJc w:val="left"/>
      <w:pPr>
        <w:ind w:left="3621" w:hanging="360"/>
      </w:pPr>
      <w:rPr>
        <w:rFonts w:hint="default"/>
        <w:lang w:val="pl-PL" w:eastAsia="en-US" w:bidi="ar-SA"/>
      </w:rPr>
    </w:lvl>
    <w:lvl w:ilvl="3" w:tplc="F47E37AE">
      <w:numFmt w:val="bullet"/>
      <w:lvlText w:val="•"/>
      <w:lvlJc w:val="left"/>
      <w:pPr>
        <w:ind w:left="4441" w:hanging="360"/>
      </w:pPr>
      <w:rPr>
        <w:rFonts w:hint="default"/>
        <w:lang w:val="pl-PL" w:eastAsia="en-US" w:bidi="ar-SA"/>
      </w:rPr>
    </w:lvl>
    <w:lvl w:ilvl="4" w:tplc="6AB4136A">
      <w:numFmt w:val="bullet"/>
      <w:lvlText w:val="•"/>
      <w:lvlJc w:val="left"/>
      <w:pPr>
        <w:ind w:left="5262" w:hanging="360"/>
      </w:pPr>
      <w:rPr>
        <w:rFonts w:hint="default"/>
        <w:lang w:val="pl-PL" w:eastAsia="en-US" w:bidi="ar-SA"/>
      </w:rPr>
    </w:lvl>
    <w:lvl w:ilvl="5" w:tplc="1BEC8752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DA4AE2FC">
      <w:numFmt w:val="bullet"/>
      <w:lvlText w:val="•"/>
      <w:lvlJc w:val="left"/>
      <w:pPr>
        <w:ind w:left="6903" w:hanging="360"/>
      </w:pPr>
      <w:rPr>
        <w:rFonts w:hint="default"/>
        <w:lang w:val="pl-PL" w:eastAsia="en-US" w:bidi="ar-SA"/>
      </w:rPr>
    </w:lvl>
    <w:lvl w:ilvl="7" w:tplc="65F4A95C">
      <w:numFmt w:val="bullet"/>
      <w:lvlText w:val="•"/>
      <w:lvlJc w:val="left"/>
      <w:pPr>
        <w:ind w:left="7724" w:hanging="360"/>
      </w:pPr>
      <w:rPr>
        <w:rFonts w:hint="default"/>
        <w:lang w:val="pl-PL" w:eastAsia="en-US" w:bidi="ar-SA"/>
      </w:rPr>
    </w:lvl>
    <w:lvl w:ilvl="8" w:tplc="E20C68A0">
      <w:numFmt w:val="bullet"/>
      <w:lvlText w:val="•"/>
      <w:lvlJc w:val="left"/>
      <w:pPr>
        <w:ind w:left="8545" w:hanging="360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924"/>
    <w:rsid w:val="0001199F"/>
    <w:rsid w:val="001A5924"/>
    <w:rsid w:val="00217DCD"/>
    <w:rsid w:val="002F77CB"/>
    <w:rsid w:val="00325A7F"/>
    <w:rsid w:val="00345E3B"/>
    <w:rsid w:val="003A1BEC"/>
    <w:rsid w:val="00451243"/>
    <w:rsid w:val="005B6DD9"/>
    <w:rsid w:val="006569C5"/>
    <w:rsid w:val="00760F17"/>
    <w:rsid w:val="00785FA3"/>
    <w:rsid w:val="008407A1"/>
    <w:rsid w:val="0088494C"/>
    <w:rsid w:val="008B5848"/>
    <w:rsid w:val="00971FCE"/>
    <w:rsid w:val="00A526B4"/>
    <w:rsid w:val="00AA026A"/>
    <w:rsid w:val="00B83340"/>
    <w:rsid w:val="00C84E67"/>
    <w:rsid w:val="00E24A1B"/>
    <w:rsid w:val="00EA33B3"/>
    <w:rsid w:val="00EE2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E29F65"/>
  <w15:chartTrackingRefBased/>
  <w15:docId w15:val="{79B01844-6309-4207-B8A2-5E3279D76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semiHidden/>
    <w:unhideWhenUsed/>
    <w:rsid w:val="001A592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A5924"/>
  </w:style>
  <w:style w:type="table" w:customStyle="1" w:styleId="TableNormal">
    <w:name w:val="Table Normal"/>
    <w:uiPriority w:val="2"/>
    <w:semiHidden/>
    <w:unhideWhenUsed/>
    <w:qFormat/>
    <w:rsid w:val="001A592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1A59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5924"/>
  </w:style>
  <w:style w:type="paragraph" w:styleId="Stopka">
    <w:name w:val="footer"/>
    <w:basedOn w:val="Normalny"/>
    <w:link w:val="StopkaZnak"/>
    <w:uiPriority w:val="99"/>
    <w:unhideWhenUsed/>
    <w:rsid w:val="001A592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59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7835E8-7B87-470E-9456-80E22EEFB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135</Words>
  <Characters>814</Characters>
  <Application>Microsoft Office Word</Application>
  <DocSecurity>0</DocSecurity>
  <Lines>6</Lines>
  <Paragraphs>1</Paragraphs>
  <ScaleCrop>false</ScaleCrop>
  <Company>Politechnika Warszawska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Jankowska Małgorzata ZDN</dc:creator>
  <cp:keywords/>
  <dc:description/>
  <cp:lastModifiedBy>Jankowska Małgorzata ZDN</cp:lastModifiedBy>
  <cp:revision>8</cp:revision>
  <dcterms:created xsi:type="dcterms:W3CDTF">2025-01-15T12:55:00Z</dcterms:created>
  <dcterms:modified xsi:type="dcterms:W3CDTF">2025-01-22T08:29:00Z</dcterms:modified>
</cp:coreProperties>
</file>